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4595" text:style-name="Internet_20_link" text:visited-style-name="Visited_20_Internet_20_Link">
              <text:span text:style-name="ListLabel_20_28">
                <text:span text:style-name="T8">1 (Meldingen van) afvaldumping (VVD, 27-3-2025)</text:span>
              </text:span>
            </text:a>
          </text:p>
        </text:list-item>
        <text:list-item>
          <text:p text:style-name="P2">
            <text:a xlink:type="simple" xlink:href="#14546" text:style-name="Internet_20_link" text:visited-style-name="Visited_20_Internet_20_Link">
              <text:span text:style-name="ListLabel_20_28">
                <text:span text:style-name="T8">2 Dance evenementen (S&amp;amp;S, Stadspartij 100% v Gr., D66, VVD, PvhN - 28-2-25)</text:span>
              </text:span>
            </text:a>
          </text:p>
        </text:list-item>
        <text:list-item>
          <text:p text:style-name="P2">
            <text:a xlink:type="simple" xlink:href="#14545" text:style-name="Internet_20_link" text:visited-style-name="Visited_20_Internet_20_Link">
              <text:span text:style-name="ListLabel_20_28">
                <text:span text:style-name="T8">3 Blaashallen voor hockeyvelden (CDA, VVD, 3-3-25) </text:span>
              </text:span>
            </text:a>
          </text:p>
        </text:list-item>
        <text:list-item>
          <text:p text:style-name="P2">
            <text:a xlink:type="simple" xlink:href="#14544" text:style-name="Internet_20_link" text:visited-style-name="Visited_20_Internet_20_Link">
              <text:span text:style-name="ListLabel_20_28">
                <text:span text:style-name="T8">4 Maatschappelijk Meedoen Budget (CU, PvdA, 4-3-25)</text:span>
              </text:span>
            </text:a>
          </text:p>
        </text:list-item>
        <text:list-item>
          <text:p text:style-name="P2">
            <text:a xlink:type="simple" xlink:href="#14558" text:style-name="Internet_20_link" text:visited-style-name="Visited_20_Internet_20_Link">
              <text:span text:style-name="ListLabel_20_28">
                <text:span text:style-name="T8">5 Pilot vrijlaten eindejaarsuitkering (VVD, 5-3-2025)</text:span>
              </text:span>
            </text:a>
          </text:p>
        </text:list-item>
        <text:list-item>
          <text:p text:style-name="P2">
            <text:a xlink:type="simple" xlink:href="#14530" text:style-name="Internet_20_link" text:visited-style-name="Visited_20_Internet_20_Link">
              <text:span text:style-name="ListLabel_20_28">
                <text:span text:style-name="T8">6 Wonen op het water (GL, 13-2-2025)</text:span>
              </text:span>
            </text:a>
          </text:p>
        </text:list-item>
        <text:list-item>
          <text:p text:style-name="P2">
            <text:a xlink:type="simple" xlink:href="#14533" text:style-name="Internet_20_link" text:visited-style-name="Visited_20_Internet_20_Link">
              <text:span text:style-name="ListLabel_20_28">
                <text:span text:style-name="T8">7 Bushaltes Esperantolaan (SP, 14-2-25)</text:span>
              </text:span>
            </text:a>
          </text:p>
        </text:list-item>
        <text:list-item>
          <text:p text:style-name="P2">
            <text:a xlink:type="simple" xlink:href="#14508" text:style-name="Internet_20_link" text:visited-style-name="Visited_20_Internet_20_Link">
              <text:span text:style-name="ListLabel_20_28">
                <text:span text:style-name="T8">8 Grote huurstijgingen voor sociale en middenhuurwoningen</text:span>
              </text:span>
            </text:a>
          </text:p>
        </text:list-item>
        <text:list-item>
          <text:p text:style-name="P2">
            <text:a xlink:type="simple" xlink:href="#14536" text:style-name="Internet_20_link" text:visited-style-name="Visited_20_Internet_20_Link">
              <text:span text:style-name="ListLabel_20_28">
                <text:span text:style-name="T8">9 Mislukking VTH systeem Omgevingsdienst (D66, 22-2-2025)</text:span>
              </text:span>
            </text:a>
          </text:p>
        </text:list-item>
        <text:list-item>
          <text:p text:style-name="P2">
            <text:a xlink:type="simple" xlink:href="#14571" text:style-name="Internet_20_link" text:visited-style-name="Visited_20_Internet_20_Link">
              <text:span text:style-name="ListLabel_20_28">
                <text:span text:style-name="T8">10 Opkomstbevordering bij verkiezingen (D66, GL, CU, PvhN, S&amp;amp;S, PvdD, 19-3-2025)</text:span>
              </text:span>
            </text:a>
          </text:p>
        </text:list-item>
        <text:list-item>
          <text:p text:style-name="P2" loext:marker-style-name="T5">
            <text:a xlink:type="simple" xlink:href="#14529" text:style-name="Internet_20_link" text:visited-style-name="Visited_20_Internet_20_Link">
              <text:span text:style-name="ListLabel_20_28">
                <text:span text:style-name="T8">11 Het kopen op afbetaling in Groningen (CU, CDA, PvdD, PvdA 4-10-2024/13-2-2025)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95"/>
        (Meldingen van) afvaldumping (VVD, 27-3-2025)
        <text:bookmark-end text:name="14595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(Meldingen van) afvaldumping (VVD, 27-3-2025)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17-4-25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17-04-2025 13:51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ext:soft-page-break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(Meldingen van) afvaldumping (VVD, 27-3-2025)
              <text:span text:style-name="T3"/>
            </text:p>
            <text:p text:style-name="P7"/>
          </table:table-cell>
          <table:table-cell table:style-name="Table5.A2" office:value-type="string">
            <text:p text:style-name="P8">27-03-2025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116,34 KB</text:p>
          </table:table-cell>
          <table:table-cell table:style-name="Table5.A2" office:value-type="string">
            <text:p text:style-name="P33">
              <text:a xlink:type="simple" xlink:href="https://gemeenteraad.groningen.nl//Documenten/Meldingen-van-afvaldumping-VVD-27-3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de VVD over afvaldumpingen en meldingen van afvaldumping
              <text:span text:style-name="T3"/>
            </text:p>
            <text:p text:style-name="P7"/>
          </table:table-cell>
          <table:table-cell table:style-name="Table5.A2" office:value-type="string">
            <text:p text:style-name="P8">17-04-2025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200,67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e-VVD-over-afvaldumpingen-en-meldingen-van-afvaldump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46"/>
        Dance evenementen (S&amp;amp;S, Stadspartij 100% v Gr., D66, VVD, PvhN - 28-2-25)
        <text:bookmark-end text:name="14546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S&amp;S, Stadspartij 100% v Gr., D66, VVD, PvhN - 28-2-25)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28-02-2025)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27-3-25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27-03-2025 09:27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Dance evenementen (S&amp;amp;S, Stadspartij 100% v Gr., D66, VVD, PvhN - 28-2-25)
              <text:span text:style-name="T3"/>
            </text:p>
            <text:p text:style-name="P7"/>
          </table:table-cell>
          <table:table-cell table:style-name="Table8.A2" office:value-type="string">
            <text:p text:style-name="P8">28-02-2025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151,23 KB</text:p>
          </table:table-cell>
          <table:table-cell table:style-name="Table8.A2" office:value-type="string">
            <text:p text:style-name="P33">
              <text:a xlink:type="simple" xlink:href="https://gemeenteraad.groningen.nl//Documenten/Dance-evenementen-S-S-Stadspartij-100-v-Gr-D66-VVD-PvhN-28-2-2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36 RvO S&amp;amp;S, Stadspartij, D66, VVD en PvhN over beperken dance-evenementen
              <text:span text:style-name="T3"/>
            </text:p>
            <text:p text:style-name="P7"/>
          </table:table-cell>
          <table:table-cell table:style-name="Table8.A2" office:value-type="string">
            <text:p text:style-name="P8">27-03-2025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179,31 KB</text:p>
          </table:table-cell>
          <table:table-cell table:style-name="Table8.A2" office:value-type="string">
            <text:p text:style-name="P33">
              <text:a xlink:type="simple" xlink:href="https://gemeenteraad.groningen.nl//Documenten/Beantwoording-vragen-ex-art-36-RvO-S-S-Stadspartij-D66-VVD-en-PvhN-over-beperken-dance-evenement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45"/>
        <text:soft-page-break/>
        Blaashallen voor hockeyvelden (CDA, VVD, 3-3-25)
        <text:bookmark-end text:name="14545"/>
      </text:h>
      <text:p text:style-name="P27">
        <draw:frame draw:style-name="fr2" draw:name="Image1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CDA, VVD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3-3-25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26-3-25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26-03-2025 10:43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blaashallen voor hockeyvelden (CDA, VVD, 3-3-25)
              <text:span text:style-name="T3"/>
            </text:p>
            <text:p text:style-name="P7"/>
          </table:table-cell>
          <table:table-cell table:style-name="Table11.A2" office:value-type="string">
            <text:p text:style-name="P8">03-03-2025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77,26 KB</text:p>
          </table:table-cell>
          <table:table-cell table:style-name="Table11.A2" office:value-type="string">
            <text:p text:style-name="P33">
              <text:a xlink:type="simple" xlink:href="https://gemeenteraad.groningen.nl//Documenten/blaashallen-voor-hockeyvelden-CDA-VVD-3-3-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art. 36 RvO van CDA en VVD over blaashallen voor hockeyvelden
              <text:span text:style-name="T3"/>
            </text:p>
            <text:p text:style-name="P7"/>
          </table:table-cell>
          <table:table-cell table:style-name="Table11.A2" office:value-type="string">
            <text:p text:style-name="P8">26-03-2025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11.A2" office:value-type="string">
            <text:p text:style-name="P33">
              <text:a xlink:type="simple" xlink:href="https://gemeenteraad.groningen.nl//Documenten/Beantwoording-vragen-ex-art-36-RvO-van-CDA-en-VVD-over-blaashallen-voor-hockeyvel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44"/>
        Maatschappelijk Meedoen Budget (CU, PvdA, 4-3-25)
        <text:bookmark-end text:name="14544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CU, PvdA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4-3-25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26-3-25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26-03-2025 10:30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maatschappelijk meedoen budget (CU, PvdA, 4-3-25)
              <text:span text:style-name="T3"/>
            </text:p>
            <text:p text:style-name="P7"/>
          </table:table-cell>
          <table:table-cell table:style-name="Table14.A2" office:value-type="string">
            <text:p text:style-name="P8">04-03-2025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65,37 KB</text:p>
          </table:table-cell>
          <table:table-cell table:style-name="Table14.A2" office:value-type="string">
            <text:p text:style-name="P33">
              <text:a xlink:type="simple" xlink:href="https://gemeenteraad.groningen.nl//Documenten/maatschappelijk-meedoen-budget-CU-PvdA-4-3-2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art. 36 RvO ChristenUnie en PvdA over het maatschappelijk meedoen budget
              <text:span text:style-name="T3"/>
            </text:p>
            <text:p text:style-name="P7"/>
          </table:table-cell>
          <table:table-cell table:style-name="Table14.A2" office:value-type="string">
            <text:p text:style-name="P8">26-03-2025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105,09 KB</text:p>
          </table:table-cell>
          <table:table-cell table:style-name="Table14.A2" office:value-type="string">
            <text:p text:style-name="P33">
              <text:a xlink:type="simple" xlink:href="https://gemeenteraad.groningen.nl//Documenten/Beantwoording-vragen-ex-art-36-RvO-ChristenUnie-en-PvdA-over-het-maatschappelijk-meedoen-budge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58"/>
        Pilot vrijlaten eindejaarsuitkering (VVD, 5-3-2025)
        <text:bookmark-end text:name="14558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(VVD, 5-3-2025)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26-3-25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26-03-2025 10:38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Pilot vrijlaten eindejaarsuitkering (VVD, 5-3-2025)
              <text:span text:style-name="T3"/>
            </text:p>
            <text:p text:style-name="P7"/>
          </table:table-cell>
          <table:table-cell table:style-name="Table17.A2" office:value-type="string">
            <text:p text:style-name="P8">05-03-2025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122,97 KB</text:p>
          </table:table-cell>
          <table:table-cell table:style-name="Table17.A2" office:value-type="string">
            <text:p text:style-name="P33">
              <text:a xlink:type="simple" xlink:href="https://gemeenteraad.groningen.nl//Documenten/Pilot-vrijlaten-eindejaarsuitkering-VVD-5-3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art. 36 RvO VVD over verlenging pilot vrijlating eindejaarsuitkering
              <text:span text:style-name="T3"/>
            </text:p>
            <text:p text:style-name="P7"/>
          </table:table-cell>
          <table:table-cell table:style-name="Table17.A2" office:value-type="string">
            <text:p text:style-name="P8">26-03-2025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200,63 KB</text:p>
          </table:table-cell>
          <table:table-cell table:style-name="Table17.A2" office:value-type="string">
            <text:p text:style-name="P33">
              <text:a xlink:type="simple" xlink:href="https://gemeenteraad.groningen.nl//Documenten/Beantwoording-vragen-ex-art-36-RvO-VVD-over-verlenging-pilot-vrijlating-eindejaarsuitker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30"/>
        Wonen op het water (GL, 13-2-2025)
        <text:bookmark-end text:name="14530"/>
      </text:h>
      <text:p text:style-name="P27">
        <draw:frame draw:style-name="fr2" draw:name="Image2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(GL, 13-2-2025)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26-3-25</text:p>
          </table:table-cell>
        </table:table-row>
      </table:table>
      <text:p text:style-name="P26"/>
      <text:p text:style-name="P29">
        <text:soft-page-break/>
        Metadata
      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26-03-2025 10:40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Wonen op het water (GL, 13-2-2025)
              <text:span text:style-name="T3"/>
            </text:p>
            <text:p text:style-name="P7"/>
          </table:table-cell>
          <table:table-cell table:style-name="Table20.A2" office:value-type="string">
            <text:p text:style-name="P8">13-02-2025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435,85 KB</text:p>
          </table:table-cell>
          <table:table-cell table:style-name="Table20.A2" office:value-type="string">
            <text:p text:style-name="P33">
              <text:a xlink:type="simple" xlink:href="https://gemeenteraad.groningen.nl//Documenten/Wonen-op-het-water-GL-13-2-20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art. 36 RvO van GroenLinks over Thuis op het water
              <text:span text:style-name="T3"/>
            </text:p>
            <text:p text:style-name="P7"/>
          </table:table-cell>
          <table:table-cell table:style-name="Table20.A2" office:value-type="string">
            <text:p text:style-name="P8">26-03-2025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156,66 KB</text:p>
          </table:table-cell>
          <table:table-cell table:style-name="Table20.A2" office:value-type="string">
            <text:p text:style-name="P33">
              <text:a xlink:type="simple" xlink:href="https://gemeenteraad.groningen.nl//Documenten/Beantwoording-vragen-ex-art-36-RvO-van-GroenLinks-over-Thuis-op-het-wate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33"/>
        Bushaltes Esperantolaan (SP, 14-2-25)
        <text:bookmark-end text:name="14533"/>
      </text:h>
      <text:p text:style-name="P27">
        <draw:frame draw:style-name="fr2" draw:name="Image3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SP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14-2-25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19-3-25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19-03-2025 11:30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Bushaltes Esperantolaan (SP, 14-2-25)
              <text:span text:style-name="T3"/>
            </text:p>
            <text:p text:style-name="P7"/>
          </table:table-cell>
          <table:table-cell table:style-name="Table23.A2" office:value-type="string">
            <text:p text:style-name="P8">14-02-2025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24,63 KB</text:p>
          </table:table-cell>
          <table:table-cell table:style-name="Table23.A2" office:value-type="string">
            <text:p text:style-name="P33">
              <text:a xlink:type="simple" xlink:href="https://gemeenteraad.groningen.nl//Documenten/Bushaltes-Esperantolaan-SP-14-2-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art. 36 RvO SP over de bushaltes Esperantostraat
              <text:span text:style-name="T3"/>
            </text:p>
            <text:p text:style-name="P7"/>
          </table:table-cell>
          <table:table-cell table:style-name="Table23.A2" office:value-type="string">
            <text:p text:style-name="P8">19-03-2025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94,02 KB</text:p>
          </table:table-cell>
          <table:table-cell table:style-name="Table23.A2" office:value-type="string">
            <text:p text:style-name="P33">
              <text:a xlink:type="simple" xlink:href="https://gemeenteraad.groningen.nl//Documenten/Beantwoording-vragen-ex-art-36-RvO-SP-over-de-bushaltes-Esperanto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4508"/>
        Grote huurstijgingen voor sociale en middenhuurwoningen
        <text:bookmark-end text:name="14508"/>
      </text:h>
      <text:p text:style-name="P27">
        <draw:frame draw:style-name="fr2" draw:name="Image3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PvdA, SP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03-02-2025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19-3-25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19-03-2025 11:46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Grote huurstijgingen voor sociale en middenhuurwoningen (PvdA, SP, 03-02-2025)
              <text:span text:style-name="T3"/>
            </text:p>
            <text:p text:style-name="P7"/>
          </table:table-cell>
          <table:table-cell table:style-name="Table26.A2" office:value-type="string">
            <text:p text:style-name="P8">03-02-2025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114,83 KB</text:p>
          </table:table-cell>
          <table:table-cell table:style-name="Table26.A2" office:value-type="string">
            <text:p text:style-name="P33">
              <text:a xlink:type="simple" xlink:href="https://gemeenteraad.groningen.nl//Documenten/Grote-huurstijgingen-voor-sociale-en-middenhuurwoningen-PvdA-SP-03-02-202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art. 36 RvO van PvdA en SP inzake grote huurstijgingen voor sociale en middenhuurwoningen
              <text:span text:style-name="T3"/>
            </text:p>
            <text:p text:style-name="P7"/>
          </table:table-cell>
          <table:table-cell table:style-name="Table26.A2" office:value-type="string">
            <text:p text:style-name="P8">19-03-2025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142,71 KB</text:p>
          </table:table-cell>
          <table:table-cell table:style-name="Table26.A2" office:value-type="string">
            <text:p text:style-name="P33">
              <text:a xlink:type="simple" xlink:href="https://gemeenteraad.groningen.nl//Documenten/Beantwoording-vragen-ex-art-36-RvO-van-PvdA-en-SP-inzake-grote-huurstijgingen-voor-sociale-en-middenhuurwoning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2 Brief huuraanpassing 2025 - Gemeenteraad Groningen
              <text:span text:style-name="T3"/>
            </text:p>
            <text:p text:style-name="P7"/>
          </table:table-cell>
          <table:table-cell table:style-name="Table26.A2" office:value-type="string">
            <text:p text:style-name="P8">19-03-2025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860,47 KB</text:p>
          </table:table-cell>
          <table:table-cell table:style-name="Table26.A2" office:value-type="string">
            <text:p text:style-name="P33">
              <text:a xlink:type="simple" xlink:href="https://gemeenteraad.groningen.nl//Documenten/Bijlage-2-Brief-huuraanpassing-2025-Gemeenteraad-Groning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36"/>
        Mislukking VTH systeem Omgevingsdienst (D66, 22-2-2025)
        <text:bookmark-end text:name="14536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Mislukking VTH systeem Omgevingsdienst (D66, 22-2-2025)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ext:soft-page-break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19-03-2025 16:39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Mislukking VTH systeem Omgevingsdienst (D66, 22-2-2025)
              <text:span text:style-name="T3"/>
            </text:p>
            <text:p text:style-name="P7"/>
          </table:table-cell>
          <table:table-cell table:style-name="Table29.A2" office:value-type="string">
            <text:p text:style-name="P8">25-02-2025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83,59 KB</text:p>
          </table:table-cell>
          <table:table-cell table:style-name="Table29.A2" office:value-type="string">
            <text:p text:style-name="P33">
              <text:a xlink:type="simple" xlink:href="https://gemeenteraad.groningen.nl//Documenten/Mislukking-VTH-systeem-Omgevingsdienst-D66-22-2-2025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36 RvO D66 over mislukking VTH-systeem Omgevingsdienst
              <text:span text:style-name="T3"/>
            </text:p>
            <text:p text:style-name="P7"/>
          </table:table-cell>
          <table:table-cell table:style-name="Table29.A2" office:value-type="string">
            <text:p text:style-name="P8">19-03-2025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109,87 KB</text:p>
          </table:table-cell>
          <table:table-cell table:style-name="Table29.A2" office:value-type="string">
            <text:p text:style-name="P33">
              <text:a xlink:type="simple" xlink:href="https://gemeenteraad.groningen.nl//Documenten/Beantwoording-vragen-ex-art-36-RvO-D66-over-mislukking-VTH-systeem-Omgevingsdien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71"/>
        Opkomstbevordering bij verkiezingen (D66, GL, CU, PvhN, S&amp;amp;S, PvdD, 19-3-2025)
        <text:bookmark-end text:name="14571"/>
      </text:h>
      <text:p text:style-name="P27">
        <draw:frame draw:style-name="fr2" draw:name="Image5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(D66, GL, CU, PvhN, S&amp;S, PvdD, 19-3-2025)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9-4-25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09-04-2025 12:03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Opkomstbevordering bij verkiezingen (D66, GL, CU, PvhN, S&amp;amp;S, PvdD, 19-3-2025)
              <text:span text:style-name="T3"/>
            </text:p>
            <text:p text:style-name="P7"/>
          </table:table-cell>
          <table:table-cell table:style-name="Table32.A2" office:value-type="string">
            <text:p text:style-name="P8">19-03-2025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148,26 KB</text:p>
          </table:table-cell>
          <table:table-cell table:style-name="Table32.A2" office:value-type="string">
            <text:p text:style-name="P33">
              <text:a xlink:type="simple" xlink:href="https://gemeenteraad.groningen.nl//Documenten/Opkomstbevordering-bij-verkiezingen-D66-GL-CU-PvhN-S-S-PvdD-19-3-2025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 36 RvO D66, GL, CU, PvdD, Pvh en S&amp;amp;S over Opkomstbevordering 
              <text:soft-page-break/>
              gemeenteraadsverkiezingen 18 maart 2026
              <text:span text:style-name="T3"/>
            </text:p>
            <text:p text:style-name="P7"/>
          </table:table-cell>
          <table:table-cell table:style-name="Table32.A2" office:value-type="string">
            <text:p text:style-name="P8">09-04-2025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101,87 KB</text:p>
          </table:table-cell>
          <table:table-cell table:style-name="Table32.A2" office:value-type="string">
            <text:p text:style-name="P33">
              <text:a xlink:type="simple" xlink:href="https://gemeenteraad.groningen.nl//Documenten/Beantwoording-vragen-ex-art-36-RvO-D66-GL-CU-PvdD-Pvh-en-S-S-over-Opkomstbevordering-gemeenteraadsverkiezingen-18-maart-2026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29"/>
        Het kopen op afbetaling in Groningen (CU, CDA, PvdD, PvdA 4-10-2024/13-2-2025)
        <text:bookmark-end text:name="14529"/>
      </text:h>
      <text:p text:style-name="P27">
        <draw:frame draw:style-name="fr2" draw:name="Image5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CU, CDA, PvdD, PvdA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(4-10-2024/13-2-2025)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5-3-25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05-03-2025 12:38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Het kopen op afbetaling in Groningen (CU, CDA, PvdD, PvdA 4-10-202413-2-2025)
              <text:span text:style-name="T3"/>
            </text:p>
            <text:p text:style-name="P7"/>
          </table:table-cell>
          <table:table-cell table:style-name="Table35.A2" office:value-type="string">
            <text:p text:style-name="P8">13-02-2025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168,83 KB</text:p>
          </table:table-cell>
          <table:table-cell table:style-name="Table35.A2" office:value-type="string">
            <text:p text:style-name="P33">
              <text:a xlink:type="simple" xlink:href="https://gemeenteraad.groningen.nl//Documenten/Het-kopen-op-afbetaling-in-Groningen-CU-CDA-PvdD-PvdA-4-10-202413-2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art. 36 RvO van CU, PvdD, CDA en PvdA over mogelijke Buy Now Pay Later kopen op afbetaling in Groningse winkelstraten
              <text:span text:style-name="T3"/>
            </text:p>
            <text:p text:style-name="P7"/>
          </table:table-cell>
          <table:table-cell table:style-name="Table35.A2" office:value-type="string">
            <text:p text:style-name="P8">05-03-2025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104,87 KB</text:p>
          </table:table-cell>
          <table:table-cell table:style-name="Table35.A2" office:value-type="string">
            <text:p text:style-name="P33">
              <text:a xlink:type="simple" xlink:href="https://gemeenteraad.groningen.nl//Documenten/Beantwoording-vragen-ex-art-36-RvO-van-CU-PvdD-CDA-en-PvdA-over-mogelijke-Buy-Now-Pay-Later-kopen-op-afbetaling-in-Groningse-winkelstr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5" meta:image-count="59" meta:object-count="0" meta:page-count="8" meta:paragraph-count="364" meta:word-count="905" meta:character-count="6117" meta:non-whitespace-character-count="55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