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7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A. Sijbolts betreffende voorgenomen subsidiestop jongerensoos Poortershoes.(met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71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A. Sijbolts betreffende voorgenomen subsidiestop jongerensoos Poortershoes.(met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A. Sijbolts betreffende voorgenomen subsidiestop jongerensoos Poortershoes.(met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A-Sijbolts-betreffende-voorgenomen-subsidiestop-jongerensoos-Poortershoes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